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ns1="http://schemas.microsoft.com/office/word/2010/wordml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>
  <w:body>
    <w:p w:rsidR="00000000" w:rsidDel="00000000" w:rsidP="00000000" w:rsidRDefault="00000000" w:rsidRPr="00000000" ns1:paraId="00000001">
      <w:pPr>
        <w:jc w:val="center"/>
        <w:rPr/>
      </w:pPr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Magnet Admin Bot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02">
      <w:pPr>
        <w:jc w:val="center"/>
        <w:rPr/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Приветствуем Вас в «Magnet Admin Bot»!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04">
      <w:pPr>
        <w:jc w:val="center"/>
        <w:rPr/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«Magnet Admin Bot: Умное управление. Безопасное общение. Высокая эффективность.»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05">
      <w:pPr>
        <w:jc w:val="center"/>
        <w:rPr/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«Magnet Admin Bot: Твой личный и эффективный помощник в Telegram»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07">
      <w:pPr>
        <w:pBdr>
          <w:bottom w:color="000000" w:space="1" w:sz="6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08">
      <w:pPr>
        <w:pStyle w:val="Heading1"/>
        <w:rPr/>
      </w:pPr>
      <w:r w:rsidDel="00000000" w:rsidR="00000000" w:rsidRPr="00000000">
        <w:rPr>
          <w:rtl w:val="0"/>
        </w:rPr>
        <w:t xml:space="preserve">🌐 Общая информация о боте что это и зачем</w:t>
      </w:r>
    </w:p>
    <w:p w:rsidR="00000000" w:rsidDel="00000000" w:rsidP="00000000" w:rsidRDefault="00000000" w:rsidRPr="00000000" ns1:paraId="00000009">
      <w:pPr>
        <w:rPr/>
      </w:pPr>
      <w:r w:rsidDel="00000000" w:rsidR="00000000" w:rsidRPr="00000000">
        <w:rPr>
          <w:rtl w:val="0"/>
        </w:rPr>
        <w:t xml:space="preserve">Magnet Admin Bot — это Telegram‑бот для администрирования чатов и сообществ.</w:t>
      </w:r>
    </w:p>
    <w:p w:rsidR="00000000" w:rsidDel="00000000" w:rsidP="00000000" w:rsidRDefault="00000000" w:rsidRPr="00000000" ns1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0B">
      <w:pPr>
        <w:rPr/>
      </w:pPr>
      <w:r w:rsidDel="00000000" w:rsidR="00000000" w:rsidRPr="00000000">
        <w:rPr>
          <w:rtl w:val="0"/>
        </w:rPr>
        <w:t xml:space="preserve">Он помогает:</w:t>
      </w:r>
    </w:p>
    <w:p w:rsidR="00000000" w:rsidDel="00000000" w:rsidP="00000000" w:rsidRDefault="00000000" w:rsidRPr="00000000" ns1:paraId="0000000C">
      <w:pPr>
        <w:rPr/>
      </w:pPr>
      <w:r w:rsidDel="00000000" w:rsidR="00000000" w:rsidRPr="00000000">
        <w:rPr>
          <w:rtl w:val="0"/>
        </w:rPr>
        <w:t xml:space="preserve">• наводить порядок в группе (антиспам, антифлуд, модерация);</w:t>
      </w:r>
    </w:p>
    <w:p w:rsidR="00000000" w:rsidDel="00000000" w:rsidP="00000000" w:rsidRDefault="00000000" w:rsidRPr="00000000" ns1:paraId="0000000D">
      <w:pPr>
        <w:rPr/>
      </w:pPr>
      <w:r w:rsidDel="00000000" w:rsidR="00000000" w:rsidRPr="00000000">
        <w:rPr>
          <w:rtl w:val="0"/>
        </w:rPr>
        <w:t xml:space="preserve">• автоматизировать рутинные действия администратора;</w:t>
      </w:r>
    </w:p>
    <w:p w:rsidR="00000000" w:rsidDel="00000000" w:rsidP="00000000" w:rsidRDefault="00000000" w:rsidRPr="00000000" ns1:paraId="0000000E">
      <w:pPr>
        <w:rPr/>
      </w:pPr>
      <w:r w:rsidDel="00000000" w:rsidR="00000000" w:rsidRPr="00000000">
        <w:rPr>
          <w:rtl w:val="0"/>
        </w:rPr>
        <w:t xml:space="preserve">• контролировать вступление новых участников (капча, правила, требования);</w:t>
      </w:r>
    </w:p>
    <w:p w:rsidR="00000000" w:rsidDel="00000000" w:rsidP="00000000" w:rsidRDefault="00000000" w:rsidRPr="00000000" ns1:paraId="0000000F">
      <w:pPr>
        <w:rPr/>
      </w:pPr>
      <w:r w:rsidDel="00000000" w:rsidR="00000000" w:rsidRPr="00000000">
        <w:rPr>
          <w:rtl w:val="0"/>
        </w:rPr>
        <w:t xml:space="preserve">• повышать активность сообщества (приветствия, регулярные сообщения, постинг, розыгрыши, рейтинги);</w:t>
      </w:r>
    </w:p>
    <w:p w:rsidR="00000000" w:rsidDel="00000000" w:rsidP="00000000" w:rsidRDefault="00000000" w:rsidRPr="00000000" ns1:paraId="00000010">
      <w:pPr>
        <w:rPr>
          <w:sz w:val="26"/>
          <w:szCs w:val="26"/>
        </w:rPr>
      </w:pPr>
      <w:r w:rsidDel="00000000" w:rsidR="00000000" w:rsidRPr="00000000">
        <w:rPr>
          <w:rtl w:val="0"/>
        </w:rPr>
        <w:t xml:space="preserve">• получать прозрачность и контроль (статистика по чату, рейтинг, канал событий).</w:t>
        <w:br w:type="textWrapping"/>
        <w:br w:type="textWrapping"/>
      </w:r>
      <w:r w:rsidDel="00000000" w:rsidR="00000000" w:rsidRPr="00000000">
        <w:rPr>
          <w:rtl w:val="0"/>
        </w:rPr>
        <w:t xml:space="preserve">Проще говоря: бот берёт на себя «дежурные» функции модератора и администратора, а вы фокусируетесь на росте сообщества и контенте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12">
      <w:pPr>
        <w:pStyle w:val="Heading2"/>
        <w:rPr/>
      </w:pPr>
      <w:r w:rsidDel="00000000" w:rsidR="00000000" w:rsidRPr="00000000">
        <w:rPr>
          <w:rtl w:val="0"/>
        </w:rPr>
        <w:t xml:space="preserve">Быстрый старт (пошаговый флоу)</w:t>
      </w:r>
    </w:p>
    <w:p w:rsidR="00000000" w:rsidDel="00000000" w:rsidP="00000000" w:rsidRDefault="00000000" w:rsidRPr="00000000" ns1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Нажмите /start и выберите язык.</w:t>
      </w:r>
    </w:p>
    <w:p w:rsidR="00000000" w:rsidDel="00000000" w:rsidP="00000000" w:rsidRDefault="00000000" w:rsidRPr="00000000" ns1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Ознакомьтесь с приветствием и списком возможностей.</w:t>
      </w:r>
    </w:p>
    <w:p w:rsidR="00000000" w:rsidDel="00000000" w:rsidP="00000000" w:rsidRDefault="00000000" w:rsidRPr="00000000" ns1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 необходимости подтвердите подписку/доступ (если включено).</w:t>
      </w:r>
    </w:p>
    <w:p w:rsidR="00000000" w:rsidDel="00000000" w:rsidP="00000000" w:rsidRDefault="00000000" w:rsidRPr="00000000" ns1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Откройте главное меню и перейдите в «Мои группы».</w:t>
      </w:r>
    </w:p>
    <w:p w:rsidR="00000000" w:rsidDel="00000000" w:rsidP="00000000" w:rsidRDefault="00000000" w:rsidRPr="00000000" ns1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Нажмите «Добавить группу» и добавьте бота в Telegram‑группу.</w:t>
      </w:r>
    </w:p>
    <w:p w:rsidR="00000000" w:rsidDel="00000000" w:rsidP="00000000" w:rsidRDefault="00000000" w:rsidRPr="00000000" ns1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Выдайте боту права администратора.</w:t>
      </w:r>
    </w:p>
    <w:p w:rsidR="00000000" w:rsidDel="00000000" w:rsidP="00000000" w:rsidRDefault="00000000" w:rsidRPr="00000000" ns1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боте выберите часовой пояс группы (важно для расписаний и режима сна).</w:t>
      </w:r>
    </w:p>
    <w:p w:rsidR="00000000" w:rsidDel="00000000" w:rsidP="00000000" w:rsidRDefault="00000000" w:rsidRPr="00000000" ns1:paraId="0000001A">
      <w:pPr>
        <w:jc w:val="center"/>
        <w:rPr/>
      </w:pPr>
      <w:r w:rsidDel="00000000" w:rsidR="00000000" w:rsidRPr="00000000">
        <w:rPr/>
        <w:drawing>
          <wp:inline distB="0" distT="0" distL="114300" distR="114300">
            <wp:extent cx="2824237" cy="6093030"/>
            <wp:effectExtent b="0" l="0" r="0" t="0"/>
            <wp:docPr id="15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24237" cy="60930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1B">
      <w:pPr>
        <w:jc w:val="center"/>
        <w:rPr/>
      </w:pPr>
      <w:r w:rsidDel="00000000" w:rsidR="00000000" w:rsidRPr="00000000">
        <w:rPr>
          <w:i w:val="1"/>
          <w:iCs w:val="1"/>
          <w:rtl w:val="0"/>
        </w:rPr>
        <w:t xml:space="preserve">Шаг 1. Выбор языка.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1C">
      <w:pPr>
        <w:jc w:val="center"/>
        <w:rPr/>
      </w:pPr>
      <w:r w:rsidDel="00000000" w:rsidR="00000000" w:rsidRPr="00000000">
        <w:rPr/>
        <w:drawing>
          <wp:inline distB="0" distT="0" distL="114300" distR="114300">
            <wp:extent cx="2801093" cy="6043099"/>
            <wp:effectExtent b="0" l="0" r="0" t="0"/>
            <wp:docPr id="17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01093" cy="60430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1D">
      <w:pPr>
        <w:jc w:val="center"/>
        <w:rPr/>
      </w:pPr>
      <w:r w:rsidDel="00000000" w:rsidR="00000000" w:rsidRPr="00000000">
        <w:rPr>
          <w:i w:val="1"/>
          <w:iCs w:val="1"/>
          <w:rtl w:val="0"/>
        </w:rPr>
        <w:t xml:space="preserve">Шаг 2. Приветствие и возможности бота.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1E">
      <w:pPr>
        <w:jc w:val="center"/>
        <w:rPr/>
      </w:pPr>
      <w:r w:rsidDel="00000000" w:rsidR="00000000" w:rsidRPr="00000000">
        <w:rPr/>
        <w:drawing>
          <wp:inline distB="0" distT="0" distL="114300" distR="114300">
            <wp:extent cx="3108960" cy="6707293"/>
            <wp:effectExtent b="0" l="0" r="0" t="0"/>
            <wp:docPr id="16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67072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1F">
      <w:pPr>
        <w:jc w:val="center"/>
        <w:rPr/>
      </w:pPr>
      <w:r w:rsidDel="00000000" w:rsidR="00000000" w:rsidRPr="00000000">
        <w:rPr>
          <w:i w:val="1"/>
          <w:iCs w:val="1"/>
          <w:rtl w:val="0"/>
        </w:rPr>
        <w:t xml:space="preserve">Шаг 3. Проверка доступа/подписки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20">
      <w:pPr>
        <w:jc w:val="center"/>
        <w:rPr/>
      </w:pPr>
      <w:r w:rsidDel="00000000" w:rsidR="00000000" w:rsidRPr="00000000">
        <w:rPr/>
        <w:drawing>
          <wp:inline distB="0" distT="0" distL="114300" distR="114300">
            <wp:extent cx="2481263" cy="5353095"/>
            <wp:effectExtent b="0" l="0" r="0" t="0"/>
            <wp:docPr id="1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81263" cy="53530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21">
      <w:pPr>
        <w:jc w:val="center"/>
        <w:rPr/>
      </w:pPr>
      <w:r w:rsidDel="00000000" w:rsidR="00000000" w:rsidRPr="00000000">
        <w:rPr>
          <w:i w:val="1"/>
          <w:iCs w:val="1"/>
          <w:rtl w:val="0"/>
        </w:rPr>
        <w:t xml:space="preserve">Шаг 4. Главное меню бота.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22">
      <w:pPr>
        <w:jc w:val="center"/>
        <w:rPr/>
      </w:pPr>
      <w:r w:rsidDel="00000000" w:rsidR="00000000" w:rsidRPr="00000000">
        <w:rPr/>
        <w:drawing>
          <wp:inline distB="0" distT="0" distL="114300" distR="114300">
            <wp:extent cx="2774384" cy="5985477"/>
            <wp:effectExtent b="0" l="0" r="0" t="0"/>
            <wp:docPr id="18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74384" cy="59854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23">
      <w:pPr>
        <w:jc w:val="center"/>
        <w:rPr/>
      </w:pPr>
      <w:r w:rsidDel="00000000" w:rsidR="00000000" w:rsidRPr="00000000">
        <w:rPr>
          <w:i w:val="1"/>
          <w:iCs w:val="1"/>
          <w:rtl w:val="0"/>
        </w:rPr>
        <w:t xml:space="preserve">Шаг 5. «Мои группы» → «Добавить группу».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24">
      <w:pPr>
        <w:jc w:val="center"/>
        <w:rPr/>
      </w:pPr>
      <w:r w:rsidDel="00000000" w:rsidR="00000000" w:rsidRPr="00000000">
        <w:rPr/>
        <w:drawing>
          <wp:inline distB="0" distT="0" distL="114300" distR="114300">
            <wp:extent cx="2464500" cy="5316931"/>
            <wp:effectExtent b="0" l="0" r="0" t="0"/>
            <wp:docPr id="22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4500" cy="531693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25">
      <w:pPr>
        <w:jc w:val="center"/>
        <w:rPr/>
      </w:pPr>
      <w:r w:rsidDel="00000000" w:rsidR="00000000" w:rsidRPr="00000000">
        <w:rPr>
          <w:i w:val="1"/>
          <w:iCs w:val="1"/>
          <w:rtl w:val="0"/>
        </w:rPr>
        <w:t xml:space="preserve">Шаг 6. Выдача прав администратора боту в группе.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26">
      <w:pPr>
        <w:jc w:val="center"/>
        <w:rPr/>
      </w:pPr>
      <w:r w:rsidDel="00000000" w:rsidR="00000000" w:rsidRPr="00000000">
        <w:rPr/>
        <w:drawing>
          <wp:inline distB="0" distT="0" distL="114300" distR="114300">
            <wp:extent cx="2855367" cy="6160190"/>
            <wp:effectExtent b="0" l="0" r="0" t="0"/>
            <wp:docPr id="20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5367" cy="61601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27">
      <w:pPr>
        <w:jc w:val="center"/>
        <w:rPr/>
      </w:pPr>
      <w:r w:rsidDel="00000000" w:rsidR="00000000" w:rsidRPr="00000000">
        <w:rPr>
          <w:i w:val="1"/>
          <w:iCs w:val="1"/>
          <w:rtl w:val="0"/>
        </w:rPr>
        <w:t xml:space="preserve">Шаг 7. Выбор часового пояса группы (UTC…) чтобы бот работал в правильное для вас время.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28">
      <w:pPr>
        <w:jc w:val="center"/>
        <w:rPr/>
      </w:pPr>
      <w:r w:rsidDel="00000000" w:rsidR="00000000" w:rsidRPr="00000000">
        <w:rPr/>
        <w:drawing>
          <wp:inline distB="0" distT="0" distL="114300" distR="114300">
            <wp:extent cx="2913683" cy="6286001"/>
            <wp:effectExtent b="0" l="0" r="0" t="0"/>
            <wp:docPr id="25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13683" cy="62860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29">
      <w:pPr>
        <w:jc w:val="center"/>
        <w:rPr/>
      </w:pPr>
      <w:r w:rsidDel="00000000" w:rsidR="00000000" w:rsidRPr="00000000">
        <w:rPr>
          <w:i w:val="1"/>
          <w:iCs w:val="1"/>
          <w:rtl w:val="0"/>
        </w:rPr>
        <w:t xml:space="preserve">Шаг 8.  Поздравляем! Вы добавили вашу первую группу! Теперь в этом разделе вы будете видеть Список подключённых групп.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2A">
      <w:pPr>
        <w:pBdr>
          <w:bottom w:color="000000" w:space="1" w:sz="6" w:val="single"/>
        </w:pBdr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ns1:paraId="0000002B">
      <w:pPr>
        <w:pBdr>
          <w:bottom w:color="000000" w:space="1" w:sz="6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2C">
      <w:pPr>
        <w:pBdr>
          <w:bottom w:color="000000" w:space="1" w:sz="6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2D">
      <w:pPr>
        <w:pBdr>
          <w:bottom w:color="000000" w:space="1" w:sz="6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2E">
      <w:pPr>
        <w:pBdr>
          <w:bottom w:color="000000" w:space="1" w:sz="6" w:val="single"/>
        </w:pBdr>
        <w:rPr/>
      </w:pPr>
      <w:r w:rsidDel="00000000" w:rsidR="00000000" w:rsidRPr="00000000">
        <w:rPr>
          <w:rtl w:val="0"/>
        </w:rPr>
        <w:br w:type="textWrapping"/>
        <w:br w:type="textWrapping"/>
        <w:t xml:space="preserve">Для дальнейших настроек вашей группы вам нужно будет просто выбрать вашу группу в разделе “Мои группы” и вы увидете такое меню со всеми настройками и функциями:</w:t>
        <w:br w:type="textWrapping"/>
        <w:br w:type="textWrapping"/>
      </w:r>
      <w:r w:rsidDel="00000000" w:rsidR="00000000" w:rsidRPr="00000000">
        <w:rPr/>
        <w:drawing>
          <wp:inline distB="114300" distT="114300" distL="114300" distR="114300">
            <wp:extent cx="2614613" cy="5640785"/>
            <wp:effectExtent b="0" l="0" r="0" t="0"/>
            <wp:docPr id="2" name="image33.jpg"/>
            <a:graphic>
              <a:graphicData uri="http://schemas.openxmlformats.org/drawingml/2006/picture">
                <pic:pic>
                  <pic:nvPicPr>
                    <pic:cNvPr id="0" name="image33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14613" cy="56407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2F">
      <w:pPr>
        <w:pStyle w:val="Heading1"/>
        <w:rPr/>
      </w:pPr>
      <w:r w:rsidDel="00000000" w:rsidR="00000000" w:rsidRPr="00000000">
        <w:rPr>
          <w:rtl w:val="0"/>
        </w:rPr>
        <w:t xml:space="preserve">⚙️ Турбонатсройка - момендальная настройка базовых параметров группы. </w:t>
      </w:r>
    </w:p>
    <w:p w:rsidR="00000000" w:rsidDel="00000000" w:rsidP="00000000" w:rsidRDefault="00000000" w:rsidRPr="00000000" ns1:paraId="00000030">
      <w:pPr>
        <w:rPr/>
      </w:pPr>
      <w:r w:rsidDel="00000000" w:rsidR="00000000" w:rsidRPr="00000000">
        <w:rPr>
          <w:rtl w:val="0"/>
        </w:rPr>
        <w:t xml:space="preserve">Турбонатсройка — это быстрый способ включить базовые защиты и настройки для группы одним кликом: антиспам/антифлуд/проверки при добавлении и выбрать наказание (например, мут или бан).</w:t>
      </w:r>
    </w:p>
    <w:p w:rsidR="00000000" w:rsidDel="00000000" w:rsidP="00000000" w:rsidRDefault="00000000" w:rsidRPr="00000000" ns1:paraId="00000031">
      <w:pPr>
        <w:pStyle w:val="Heading2"/>
        <w:rPr/>
      </w:pPr>
      <w:r w:rsidDel="00000000" w:rsidR="00000000" w:rsidRPr="00000000">
        <w:rPr>
          <w:rtl w:val="0"/>
        </w:rPr>
        <w:t xml:space="preserve">как включить:</w:t>
      </w:r>
    </w:p>
    <w:p w:rsidR="00000000" w:rsidDel="00000000" w:rsidP="00000000" w:rsidRDefault="00000000" w:rsidRPr="00000000" ns1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Откройте бота → выберите «Турбонастройка».</w:t>
      </w:r>
    </w:p>
    <w:p w:rsidR="00000000" w:rsidDel="00000000" w:rsidP="00000000" w:rsidRDefault="00000000" w:rsidRPr="00000000" ns1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Выберите нужную группу.</w:t>
      </w:r>
    </w:p>
    <w:p w:rsidR="00000000" w:rsidDel="00000000" w:rsidP="00000000" w:rsidRDefault="00000000" w:rsidRPr="00000000" ns1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tl w:val="0"/>
        </w:rPr>
        <w:t xml:space="preserve">Д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ождитесь статуса «Готово!».</w:t>
      </w:r>
    </w:p>
    <w:p w:rsidR="00000000" w:rsidDel="00000000" w:rsidP="00000000" w:rsidRDefault="00000000" w:rsidRPr="00000000" ns1:paraId="00000035">
      <w:pPr>
        <w:jc w:val="center"/>
        <w:rPr/>
      </w:pPr>
      <w:r w:rsidDel="00000000" w:rsidR="00000000" w:rsidRPr="00000000">
        <w:rPr/>
        <w:drawing>
          <wp:inline distB="0" distT="0" distL="114300" distR="114300">
            <wp:extent cx="3108960" cy="6707293"/>
            <wp:effectExtent b="0" l="0" r="0" t="0"/>
            <wp:docPr id="24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67072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36">
      <w:pPr>
        <w:jc w:val="center"/>
        <w:rPr/>
      </w:pPr>
      <w:r w:rsidDel="00000000" w:rsidR="00000000" w:rsidRPr="00000000">
        <w:rPr>
          <w:i w:val="1"/>
          <w:iCs w:val="1"/>
          <w:rtl w:val="0"/>
        </w:rPr>
        <w:t xml:space="preserve">Турбонастройка: статус «Готово!» и список включённых опций.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37">
      <w:pPr>
        <w:pStyle w:val="Heading2"/>
        <w:rPr/>
      </w:pPr>
      <w:r w:rsidDel="00000000" w:rsidR="00000000" w:rsidRPr="00000000">
        <w:rPr>
          <w:rtl w:val="0"/>
        </w:rPr>
        <w:t xml:space="preserve">экран проверок при добавлении (общий)</w:t>
      </w:r>
    </w:p>
    <w:p w:rsidR="00000000" w:rsidDel="00000000" w:rsidP="00000000" w:rsidRDefault="00000000" w:rsidRPr="00000000" ns1:paraId="00000038">
      <w:pPr>
        <w:rPr/>
      </w:pPr>
      <w:r w:rsidDel="00000000" w:rsidR="00000000" w:rsidRPr="00000000">
        <w:rPr>
          <w:rtl w:val="0"/>
        </w:rPr>
        <w:t xml:space="preserve">Далее несколько функций настраиваются через общий экран «Проверка при добавлении» (Правила / Требования / Капча / Очистка) и выбор наказания (запрет отправки сообщений или бан).</w:t>
      </w:r>
    </w:p>
    <w:p w:rsidR="00000000" w:rsidDel="00000000" w:rsidP="00000000" w:rsidRDefault="00000000" w:rsidRPr="00000000" ns1:paraId="00000039">
      <w:pPr>
        <w:jc w:val="center"/>
        <w:rPr/>
      </w:pPr>
      <w:r w:rsidDel="00000000" w:rsidR="00000000" w:rsidRPr="00000000">
        <w:rPr/>
        <w:drawing>
          <wp:inline distB="0" distT="0" distL="114300" distR="114300">
            <wp:extent cx="3108960" cy="6707293"/>
            <wp:effectExtent b="0" l="0" r="0" t="0"/>
            <wp:docPr id="30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67072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3A">
      <w:pPr>
        <w:jc w:val="center"/>
        <w:rPr/>
      </w:pPr>
      <w:r w:rsidDel="00000000" w:rsidR="00000000" w:rsidRPr="00000000">
        <w:rPr>
          <w:i w:val="1"/>
          <w:iCs w:val="1"/>
          <w:rtl w:val="0"/>
        </w:rPr>
        <w:t xml:space="preserve">Экран «Проверка при добавлении»: быстрый доступ к Правилам/Требованиям/Капче/Очистке + выбор наказания.</w:t>
        <w:br w:type="textWrapping"/>
        <w:t xml:space="preserve">Просто выберите нужную вам функцию и нажмите на соответствующую кнопку чтобы настроить ее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3B">
      <w:pPr>
        <w:pStyle w:val="Heading1"/>
        <w:rPr/>
      </w:pPr>
      <w:r w:rsidDel="00000000" w:rsidR="00000000" w:rsidRPr="00000000">
        <w:rPr>
          <w:rtl w:val="0"/>
        </w:rPr>
        <w:t xml:space="preserve">📖 Правила – Порядок, Цели, Достижения.</w:t>
      </w:r>
    </w:p>
    <w:p w:rsidR="00000000" w:rsidDel="00000000" w:rsidP="00000000" w:rsidRDefault="00000000" w:rsidRPr="00000000" ns1:paraId="0000003C">
      <w:pPr>
        <w:rPr/>
      </w:pPr>
      <w:r w:rsidDel="00000000" w:rsidR="00000000" w:rsidRPr="00000000">
        <w:rPr>
          <w:rtl w:val="0"/>
        </w:rPr>
        <w:t xml:space="preserve">Функция «Правила» позволяет оформить правила чата в виде отдельного сообщения: вы добавляете текст и (если нужно) кнопку, затем сохраняете правило.</w:t>
      </w:r>
    </w:p>
    <w:p w:rsidR="00000000" w:rsidDel="00000000" w:rsidP="00000000" w:rsidRDefault="00000000" w:rsidRPr="00000000" ns1:paraId="0000003D">
      <w:pPr>
        <w:pStyle w:val="Heading2"/>
        <w:rPr/>
      </w:pPr>
      <w:r w:rsidDel="00000000" w:rsidR="00000000" w:rsidRPr="00000000">
        <w:rPr>
          <w:rtl w:val="0"/>
        </w:rPr>
        <w:t xml:space="preserve">как включить:</w:t>
      </w:r>
    </w:p>
    <w:p w:rsidR="00000000" w:rsidDel="00000000" w:rsidP="00000000" w:rsidRDefault="00000000" w:rsidRPr="00000000" ns1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Откройте «</w:t>
      </w:r>
      <w:r w:rsidDel="00000000" w:rsidR="00000000" w:rsidRPr="00000000">
        <w:rPr>
          <w:rtl w:val="0"/>
        </w:rPr>
        <w:t xml:space="preserve">Мои группы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» → </w:t>
      </w:r>
      <w:r w:rsidDel="00000000" w:rsidR="00000000" w:rsidRPr="00000000">
        <w:rPr>
          <w:rtl w:val="0"/>
        </w:rPr>
        <w:t xml:space="preserve">выберите вашу группу → «Настроить»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ns1:paraId="0000003F">
      <w:pPr>
        <w:numPr>
          <w:ilvl w:val="0"/>
          <w:numId w:val="1"/>
        </w:numPr>
        <w:spacing w:after="0" w:lineRule="auto"/>
        <w:ind w:left="360"/>
      </w:pPr>
      <w:r w:rsidDel="00000000" w:rsidR="00000000" w:rsidRPr="00000000">
        <w:rPr>
          <w:rtl w:val="0"/>
        </w:rPr>
        <w:t xml:space="preserve">Откройте «Проверка» → «Правила».</w:t>
      </w:r>
    </w:p>
    <w:p w:rsidR="00000000" w:rsidDel="00000000" w:rsidP="00000000" w:rsidRDefault="00000000" w:rsidRPr="00000000" ns1:paraId="00000040">
      <w:pPr>
        <w:numPr>
          <w:ilvl w:val="0"/>
          <w:numId w:val="1"/>
        </w:numPr>
        <w:spacing w:after="0" w:lineRule="auto"/>
        <w:ind w:left="360"/>
      </w:pPr>
      <w:r w:rsidDel="00000000" w:rsidR="00000000" w:rsidRPr="00000000">
        <w:rPr>
          <w:rtl w:val="0"/>
        </w:rPr>
        <w:t xml:space="preserve">Нажмите «Проверка при добавлении» → «Правила».</w:t>
      </w:r>
    </w:p>
    <w:p w:rsidR="00000000" w:rsidDel="00000000" w:rsidP="00000000" w:rsidRDefault="00000000" w:rsidRPr="00000000" ns1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Нажмите «Добавить текст» и отправьте правила.</w:t>
      </w:r>
    </w:p>
    <w:p w:rsidR="00000000" w:rsidDel="00000000" w:rsidP="00000000" w:rsidRDefault="00000000" w:rsidRPr="00000000" ns1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 необходимости добавьте кнопку (например, ссылка на канал/FAQ).</w:t>
      </w:r>
    </w:p>
    <w:p w:rsidR="00000000" w:rsidDel="00000000" w:rsidP="00000000" w:rsidRDefault="00000000" w:rsidRPr="00000000" ns1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Нажмите «Предпросмотр поста» → «Сохранить правило».</w:t>
      </w:r>
    </w:p>
    <w:p w:rsidR="00000000" w:rsidDel="00000000" w:rsidP="00000000" w:rsidRDefault="00000000" w:rsidRPr="00000000" ns1:paraId="00000044">
      <w:pPr>
        <w:jc w:val="center"/>
        <w:rPr/>
      </w:pPr>
      <w:r w:rsidDel="00000000" w:rsidR="00000000" w:rsidRPr="00000000">
        <w:rPr/>
        <w:drawing>
          <wp:inline distB="0" distT="0" distL="114300" distR="114300">
            <wp:extent cx="3108960" cy="6707293"/>
            <wp:effectExtent b="0" l="0" r="0" t="0"/>
            <wp:docPr id="27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67072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45">
      <w:pPr>
        <w:jc w:val="center"/>
        <w:rPr/>
      </w:pPr>
      <w:r w:rsidDel="00000000" w:rsidR="00000000" w:rsidRPr="00000000">
        <w:rPr>
          <w:i w:val="1"/>
          <w:iCs w:val="1"/>
          <w:rtl w:val="0"/>
        </w:rPr>
        <w:t xml:space="preserve">Конструктор правила: добавить текст/кнопку → предпросмотр → сохранить правило.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46">
      <w:pPr>
        <w:pStyle w:val="Heading1"/>
        <w:rPr/>
      </w:pPr>
      <w:r w:rsidDel="00000000" w:rsidR="00000000" w:rsidRPr="00000000">
        <w:rPr>
          <w:rtl w:val="0"/>
        </w:rPr>
        <w:t xml:space="preserve">✅ Капча — “я человек”/ “я робот.</w:t>
      </w:r>
    </w:p>
    <w:p w:rsidR="00000000" w:rsidDel="00000000" w:rsidP="00000000" w:rsidRDefault="00000000" w:rsidRPr="00000000" ns1:paraId="00000047">
      <w:pPr>
        <w:rPr/>
      </w:pPr>
      <w:r w:rsidDel="00000000" w:rsidR="00000000" w:rsidRPr="00000000">
        <w:rPr>
          <w:rtl w:val="0"/>
        </w:rPr>
        <w:t xml:space="preserve">Капча защищает чат от спам‑ботов: новый участник должен пройти проверку, иначе применяется выбранное наказание (например, мут/кик/бан).</w:t>
      </w:r>
    </w:p>
    <w:p w:rsidR="00000000" w:rsidDel="00000000" w:rsidP="00000000" w:rsidRDefault="00000000" w:rsidRPr="00000000" ns1:paraId="00000048">
      <w:pPr>
        <w:pStyle w:val="Heading2"/>
        <w:rPr/>
      </w:pPr>
      <w:r w:rsidDel="00000000" w:rsidR="00000000" w:rsidRPr="00000000">
        <w:rPr>
          <w:rtl w:val="0"/>
        </w:rPr>
        <w:t xml:space="preserve">как включить:</w:t>
      </w:r>
    </w:p>
    <w:p w:rsidR="00000000" w:rsidDel="00000000" w:rsidP="00000000" w:rsidRDefault="00000000" w:rsidRPr="00000000" ns1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Откройте «Проверка при добавлении» → «Капча».</w:t>
      </w:r>
    </w:p>
    <w:p w:rsidR="00000000" w:rsidDel="00000000" w:rsidP="00000000" w:rsidRDefault="00000000" w:rsidRPr="00000000" ns1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tl w:val="0"/>
        </w:rPr>
        <w:t xml:space="preserve">Введите текст капчи и режим отправки (по умолчанию)</w:t>
        <w:br w:type="textWrapping"/>
      </w:r>
      <w:r w:rsidDel="00000000" w:rsidR="00000000" w:rsidRPr="00000000">
        <w:rPr/>
        <w:drawing>
          <wp:inline distB="114300" distT="114300" distL="114300" distR="114300">
            <wp:extent cx="3805238" cy="8209449"/>
            <wp:effectExtent b="0" l="0" r="0" t="0"/>
            <wp:docPr id="26" name="image30.jpg"/>
            <a:graphic>
              <a:graphicData uri="http://schemas.openxmlformats.org/drawingml/2006/picture">
                <pic:pic>
                  <pic:nvPicPr>
                    <pic:cNvPr id="0" name="image30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05238" cy="82094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4B">
      <w:pPr>
        <w:pStyle w:val="Heading1"/>
        <w:rPr/>
      </w:pPr>
      <w:r w:rsidDel="00000000" w:rsidR="00000000" w:rsidRPr="00000000">
        <w:rPr>
          <w:rtl w:val="0"/>
        </w:rPr>
        <w:t xml:space="preserve">🔥Требования - подписка на канал, наличие фото, имена.</w:t>
      </w:r>
    </w:p>
    <w:p w:rsidR="00000000" w:rsidDel="00000000" w:rsidP="00000000" w:rsidRDefault="00000000" w:rsidRPr="00000000" ns1:paraId="0000004C">
      <w:pPr>
        <w:rPr/>
      </w:pPr>
      <w:r w:rsidDel="00000000" w:rsidR="00000000" w:rsidRPr="00000000">
        <w:rPr>
          <w:rtl w:val="0"/>
        </w:rPr>
        <w:t xml:space="preserve">Требования — автоматические проверки для новых участников: подписка на канал, наличие фото профиля, корректное имя и т.д.</w:t>
        <w:br w:type="textWrapping"/>
      </w:r>
      <w:r w:rsidDel="00000000" w:rsidR="00000000" w:rsidRPr="00000000">
        <w:rPr/>
        <w:drawing>
          <wp:inline distB="114300" distT="114300" distL="114300" distR="114300">
            <wp:extent cx="4548188" cy="9812294"/>
            <wp:effectExtent b="0" l="0" r="0" t="0"/>
            <wp:docPr id="6" name="image21.jpg"/>
            <a:graphic>
              <a:graphicData uri="http://schemas.openxmlformats.org/drawingml/2006/picture">
                <pic:pic>
                  <pic:nvPicPr>
                    <pic:cNvPr id="0" name="image21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48188" cy="981229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4D">
      <w:pPr>
        <w:pStyle w:val="Heading2"/>
        <w:rPr/>
      </w:pPr>
      <w:r w:rsidDel="00000000" w:rsidR="00000000" w:rsidRPr="00000000">
        <w:rPr>
          <w:rtl w:val="0"/>
        </w:rPr>
        <w:t xml:space="preserve">как включить:</w:t>
      </w:r>
    </w:p>
    <w:p w:rsidR="00000000" w:rsidDel="00000000" w:rsidP="00000000" w:rsidRDefault="00000000" w:rsidRPr="00000000" ns1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Откройте «Проверка» → «Требования».</w:t>
      </w:r>
    </w:p>
    <w:p w:rsidR="00000000" w:rsidDel="00000000" w:rsidP="00000000" w:rsidRDefault="00000000" w:rsidRPr="00000000" ns1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Включите нужные проверки (подписка/фото/имя).</w:t>
        <w:br w:type="textWrapping"/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14300" distT="114300" distL="114300" distR="114300">
            <wp:extent cx="3748088" cy="1485353"/>
            <wp:effectExtent b="0" l="0" r="0" t="0"/>
            <wp:docPr id="12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48088" cy="148535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  <w:t xml:space="preserve">Меню добавления каналов на который необходимо п</w:t>
      </w:r>
      <w:r w:rsidDel="00000000" w:rsidR="00000000" w:rsidRPr="00000000">
        <w:rPr>
          <w:rtl w:val="0"/>
        </w:rPr>
        <w:t xml:space="preserve">одписаться</w:t>
        <w:br w:type="textWrapping"/>
        <w:br w:type="textWrapping"/>
      </w:r>
      <w:r w:rsidDel="00000000" w:rsidR="00000000" w:rsidRPr="00000000">
        <w:rPr/>
        <w:drawing>
          <wp:inline distB="114300" distT="114300" distL="114300" distR="114300">
            <wp:extent cx="3729038" cy="8045054"/>
            <wp:effectExtent b="0" l="0" r="0" t="0"/>
            <wp:docPr id="28" name="image31.jpg"/>
            <a:graphic>
              <a:graphicData uri="http://schemas.openxmlformats.org/drawingml/2006/picture">
                <pic:pic>
                  <pic:nvPicPr>
                    <pic:cNvPr id="0" name="image31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29038" cy="80450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i w:val="1"/>
          <w:iCs w:val="1"/>
          <w:rtl w:val="0"/>
        </w:rPr>
        <w:t xml:space="preserve">Меню выбора блокировки спам имен которые вы не хотите пускать в ваш чат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51">
      <w:pPr>
        <w:pStyle w:val="Heading1"/>
        <w:rPr/>
      </w:pPr>
      <w:r w:rsidDel="00000000" w:rsidR="00000000" w:rsidRPr="00000000">
        <w:rPr>
          <w:rtl w:val="0"/>
        </w:rPr>
        <w:t xml:space="preserve">🗑 Очистка списка – удаление не активных или забаненных аккаунтов.</w:t>
      </w:r>
    </w:p>
    <w:p w:rsidR="00000000" w:rsidDel="00000000" w:rsidP="00000000" w:rsidRDefault="00000000" w:rsidRPr="00000000" ns1:paraId="00000052">
      <w:pPr>
        <w:rPr/>
      </w:pPr>
      <w:r w:rsidDel="00000000" w:rsidR="00000000" w:rsidRPr="00000000">
        <w:rPr>
          <w:rtl w:val="0"/>
        </w:rPr>
        <w:t xml:space="preserve">Очистка списка помогает удалять удалённые аккаунты и/или неактивных участников, чтобы поддерживать порядок и качество аудитории.</w:t>
      </w:r>
    </w:p>
    <w:p w:rsidR="00000000" w:rsidDel="00000000" w:rsidP="00000000" w:rsidRDefault="00000000" w:rsidRPr="00000000" ns1:paraId="00000053">
      <w:pPr>
        <w:pStyle w:val="Heading2"/>
        <w:rPr/>
      </w:pPr>
      <w:r w:rsidDel="00000000" w:rsidR="00000000" w:rsidRPr="00000000">
        <w:rPr>
          <w:rtl w:val="0"/>
        </w:rPr>
        <w:t xml:space="preserve">как включить:</w:t>
      </w:r>
    </w:p>
    <w:p w:rsidR="00000000" w:rsidDel="00000000" w:rsidP="00000000" w:rsidRDefault="00000000" w:rsidRPr="00000000" ns1:paraId="000000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Откройте «Проверка» → «Очистка списка».</w:t>
      </w:r>
    </w:p>
    <w:p w:rsidR="00000000" w:rsidDel="00000000" w:rsidP="00000000" w:rsidRDefault="00000000" w:rsidRPr="00000000" ns1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Выберите </w:t>
      </w:r>
      <w:r w:rsidDel="00000000" w:rsidR="00000000" w:rsidRPr="00000000">
        <w:rPr>
          <w:rtl w:val="0"/>
        </w:rPr>
        <w:t xml:space="preserve">интервалы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очистки и подтвердите запуск.</w:t>
        <w:br w:type="textWrapping"/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14300" distT="114300" distL="114300" distR="114300">
            <wp:extent cx="3142402" cy="6779441"/>
            <wp:effectExtent b="0" l="0" r="0" t="0"/>
            <wp:docPr id="9" name="image36.jpg"/>
            <a:graphic>
              <a:graphicData uri="http://schemas.openxmlformats.org/drawingml/2006/picture">
                <pic:pic>
                  <pic:nvPicPr>
                    <pic:cNvPr id="0" name="image36.jp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42402" cy="67794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56">
      <w:pPr>
        <w:pStyle w:val="Heading1"/>
        <w:rPr/>
      </w:pPr>
      <w:r w:rsidDel="00000000" w:rsidR="00000000" w:rsidRPr="00000000">
        <w:rPr>
          <w:rtl w:val="0"/>
        </w:rPr>
        <w:t xml:space="preserve">🛡 Модерация — удаление ссылок, репостов, спама, запрещённых слов и системных сообщений.</w:t>
      </w:r>
    </w:p>
    <w:p w:rsidR="00000000" w:rsidDel="00000000" w:rsidP="00000000" w:rsidRDefault="00000000" w:rsidRPr="00000000" ns1:paraId="00000057">
      <w:pPr>
        <w:rPr/>
      </w:pPr>
      <w:r w:rsidDel="00000000" w:rsidR="00000000" w:rsidRPr="00000000">
        <w:rPr>
          <w:rtl w:val="0"/>
        </w:rPr>
        <w:t xml:space="preserve">Модерация автоматически удаляет нежелательный контент: ссылки, репосты, флуд, системные сообщения и слова из запрещённого списка.</w:t>
        <w:br w:type="textWrapping"/>
      </w:r>
      <w:r w:rsidDel="00000000" w:rsidR="00000000" w:rsidRPr="00000000">
        <w:rPr/>
        <w:drawing>
          <wp:inline distB="114300" distT="114300" distL="114300" distR="114300">
            <wp:extent cx="3071813" cy="6627152"/>
            <wp:effectExtent b="0" l="0" r="0" t="0"/>
            <wp:docPr id="4" name="image24.jpg"/>
            <a:graphic>
              <a:graphicData uri="http://schemas.openxmlformats.org/drawingml/2006/picture">
                <pic:pic>
                  <pic:nvPicPr>
                    <pic:cNvPr id="0" name="image24.jp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71813" cy="66271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58">
      <w:pPr>
        <w:pStyle w:val="Heading2"/>
        <w:rPr/>
      </w:pPr>
      <w:r w:rsidDel="00000000" w:rsidR="00000000" w:rsidRPr="00000000">
        <w:rPr>
          <w:rtl w:val="0"/>
        </w:rPr>
        <w:t xml:space="preserve">как включить:</w:t>
      </w:r>
    </w:p>
    <w:p w:rsidR="00000000" w:rsidDel="00000000" w:rsidP="00000000" w:rsidRDefault="00000000" w:rsidRPr="00000000" ns1:paraId="0000005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Откройте «Модерация сообщений».</w:t>
      </w:r>
    </w:p>
    <w:p w:rsidR="00000000" w:rsidDel="00000000" w:rsidP="00000000" w:rsidRDefault="00000000" w:rsidRPr="00000000" ns1:paraId="0000005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Включите нужные фильтры переключателями (ссылки/репосты/антифлуд/системные сообщения).</w:t>
      </w:r>
    </w:p>
    <w:p w:rsidR="00000000" w:rsidDel="00000000" w:rsidP="00000000" w:rsidRDefault="00000000" w:rsidRPr="00000000" ns1:paraId="0000005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Для «удаления слов» нажмите «Настроить слова для удаления» и отправьте слова через запятую.</w:t>
        <w:br w:type="textWrapping"/>
      </w:r>
    </w:p>
    <w:p w:rsidR="00000000" w:rsidDel="00000000" w:rsidP="00000000" w:rsidRDefault="00000000" w:rsidRPr="00000000" ns1:paraId="0000005C">
      <w:pPr>
        <w:jc w:val="center"/>
        <w:rPr/>
      </w:pPr>
      <w:r w:rsidDel="00000000" w:rsidR="00000000" w:rsidRPr="00000000">
        <w:rPr/>
        <w:drawing>
          <wp:inline distB="0" distT="0" distL="114300" distR="114300">
            <wp:extent cx="3105150" cy="6699074"/>
            <wp:effectExtent b="0" l="0" r="0" t="0"/>
            <wp:docPr id="29" name="image13.jpg"/>
            <a:graphic>
              <a:graphicData uri="http://schemas.openxmlformats.org/drawingml/2006/picture">
                <pic:pic>
                  <pic:nvPicPr>
                    <pic:cNvPr id="0" name="image13.jpg"/>
                    <pic:cNvPicPr preferRelativeResize="0"/>
                  </pic:nvPicPr>
                  <pic:blipFill>
                    <a:blip r:embed="rId24"/>
                    <a:srcRect b="0" l="0" r="0" t="46759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6990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5D">
      <w:pPr>
        <w:jc w:val="center"/>
        <w:rPr/>
      </w:pPr>
      <w:r w:rsidDel="00000000" w:rsidR="00000000" w:rsidRPr="00000000">
        <w:rPr>
          <w:i w:val="1"/>
          <w:iCs w:val="1"/>
          <w:rtl w:val="0"/>
        </w:rPr>
        <w:t xml:space="preserve">Модерация: включение фильтров и настройка слов для удаления.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5E">
      <w:pPr>
        <w:pStyle w:val="Heading1"/>
        <w:rPr/>
      </w:pPr>
      <w:r w:rsidDel="00000000" w:rsidR="00000000" w:rsidRPr="00000000">
        <w:rPr>
          <w:rtl w:val="0"/>
        </w:rPr>
        <w:t xml:space="preserve">🎉 Тамада – робот с душой развлечения.</w:t>
      </w:r>
    </w:p>
    <w:p w:rsidR="00000000" w:rsidDel="00000000" w:rsidP="00000000" w:rsidRDefault="00000000" w:rsidRPr="00000000" ns1:paraId="0000005F">
      <w:pPr>
        <w:rPr/>
      </w:pPr>
      <w:r w:rsidDel="00000000" w:rsidR="00000000" w:rsidRPr="00000000">
        <w:rPr>
          <w:rtl w:val="0"/>
        </w:rPr>
        <w:t xml:space="preserve">Тамада — это «развлекательный хаб» бота: здесь собраны различные функции для приветствия, повторы сообщений, розыгрыши и упоминания.</w:t>
      </w:r>
    </w:p>
    <w:p w:rsidR="00000000" w:rsidDel="00000000" w:rsidP="00000000" w:rsidRDefault="00000000" w:rsidRPr="00000000" ns1:paraId="00000060">
      <w:pPr>
        <w:pStyle w:val="Heading2"/>
        <w:rPr/>
      </w:pPr>
      <w:r w:rsidDel="00000000" w:rsidR="00000000" w:rsidRPr="00000000">
        <w:rPr>
          <w:rtl w:val="0"/>
        </w:rPr>
        <w:t xml:space="preserve">как включить:</w:t>
      </w:r>
    </w:p>
    <w:p w:rsidR="00000000" w:rsidDel="00000000" w:rsidP="00000000" w:rsidRDefault="00000000" w:rsidRPr="00000000" ns1:paraId="0000006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Откройте раздел «Тамада».</w:t>
      </w:r>
    </w:p>
    <w:p w:rsidR="00000000" w:rsidDel="00000000" w:rsidP="00000000" w:rsidRDefault="00000000" w:rsidRPr="00000000" ns1:paraId="0000006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Выберите нужный инструмент (Приветствие / Повтор / Розыгрыши / Упомянуть).</w:t>
      </w:r>
    </w:p>
    <w:p w:rsidR="00000000" w:rsidDel="00000000" w:rsidP="00000000" w:rsidRDefault="00000000" w:rsidRPr="00000000" ns1:paraId="00000063">
      <w:pPr>
        <w:jc w:val="center"/>
        <w:rPr/>
      </w:pPr>
      <w:r w:rsidDel="00000000" w:rsidR="00000000" w:rsidRPr="00000000">
        <w:rPr/>
        <w:drawing>
          <wp:inline distB="0" distT="0" distL="114300" distR="114300">
            <wp:extent cx="3105150" cy="6699074"/>
            <wp:effectExtent b="0" l="0" r="0" t="0"/>
            <wp:docPr id="31" name="image14.jpg"/>
            <a:graphic>
              <a:graphicData uri="http://schemas.openxmlformats.org/drawingml/2006/picture">
                <pic:pic>
                  <pic:nvPicPr>
                    <pic:cNvPr id="0" name="image14.jpg"/>
                    <pic:cNvPicPr preferRelativeResize="0"/>
                  </pic:nvPicPr>
                  <pic:blipFill>
                    <a:blip r:embed="rId25"/>
                    <a:srcRect b="4966" l="0" r="0" t="45379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6990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64">
      <w:pPr>
        <w:jc w:val="center"/>
        <w:rPr/>
      </w:pPr>
      <w:r w:rsidDel="00000000" w:rsidR="00000000" w:rsidRPr="00000000">
        <w:rPr>
          <w:i w:val="1"/>
          <w:iCs w:val="1"/>
          <w:rtl w:val="0"/>
        </w:rPr>
        <w:t xml:space="preserve">Меню «Тамада»: быстрый доступ к основным инструментам.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65">
      <w:pPr>
        <w:pStyle w:val="Heading1"/>
        <w:rPr/>
      </w:pPr>
      <w:r w:rsidDel="00000000" w:rsidR="00000000" w:rsidRPr="00000000">
        <w:rPr>
          <w:rtl w:val="0"/>
        </w:rPr>
        <w:t xml:space="preserve">👋 Приветствие — отправляется каждому новому участнику.</w:t>
      </w:r>
    </w:p>
    <w:p w:rsidR="00000000" w:rsidDel="00000000" w:rsidP="00000000" w:rsidRDefault="00000000" w:rsidRPr="00000000" ns1:paraId="00000066">
      <w:pPr>
        <w:rPr/>
      </w:pPr>
      <w:r w:rsidDel="00000000" w:rsidR="00000000" w:rsidRPr="00000000">
        <w:rPr>
          <w:rtl w:val="0"/>
        </w:rPr>
        <w:t xml:space="preserve">Приветствие автоматически отправляется каждому новому участнику. Вы можете собрать сообщение как «пост»: текст, медиа, кнопка, голосовое.</w:t>
      </w:r>
    </w:p>
    <w:p w:rsidR="00000000" w:rsidDel="00000000" w:rsidP="00000000" w:rsidRDefault="00000000" w:rsidRPr="00000000" ns1:paraId="00000067">
      <w:pPr>
        <w:pStyle w:val="Heading2"/>
        <w:rPr/>
      </w:pPr>
      <w:r w:rsidDel="00000000" w:rsidR="00000000" w:rsidRPr="00000000">
        <w:rPr>
          <w:rtl w:val="0"/>
        </w:rPr>
        <w:t xml:space="preserve">как включить:</w:t>
      </w:r>
    </w:p>
    <w:p w:rsidR="00000000" w:rsidDel="00000000" w:rsidP="00000000" w:rsidRDefault="00000000" w:rsidRPr="00000000" ns1:paraId="0000006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Откройте «Тамада» → «Приветствие».</w:t>
      </w:r>
    </w:p>
    <w:p w:rsidR="00000000" w:rsidDel="00000000" w:rsidP="00000000" w:rsidRDefault="00000000" w:rsidRPr="00000000" ns1:paraId="0000006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Добавьте текст/медиа/кнопку (по желанию).</w:t>
      </w:r>
    </w:p>
    <w:p w:rsidR="00000000" w:rsidDel="00000000" w:rsidP="00000000" w:rsidRDefault="00000000" w:rsidRPr="00000000" ns1:paraId="0000006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Нажмите «Предпросмотр поста» → «Сохранить сообщение».</w:t>
      </w:r>
    </w:p>
    <w:p w:rsidR="00000000" w:rsidDel="00000000" w:rsidP="00000000" w:rsidRDefault="00000000" w:rsidRPr="00000000" ns1:paraId="0000006B">
      <w:pPr>
        <w:jc w:val="center"/>
        <w:rPr/>
      </w:pPr>
      <w:r w:rsidDel="00000000" w:rsidR="00000000" w:rsidRPr="00000000">
        <w:rPr/>
        <w:drawing>
          <wp:inline distB="0" distT="0" distL="114300" distR="114300">
            <wp:extent cx="3105150" cy="6699074"/>
            <wp:effectExtent b="0" l="0" r="0" t="0"/>
            <wp:docPr id="32" name="image18.jpg"/>
            <a:graphic>
              <a:graphicData uri="http://schemas.openxmlformats.org/drawingml/2006/picture">
                <pic:pic>
                  <pic:nvPicPr>
                    <pic:cNvPr id="0" name="image18.jpg"/>
                    <pic:cNvPicPr preferRelativeResize="0"/>
                  </pic:nvPicPr>
                  <pic:blipFill>
                    <a:blip r:embed="rId26"/>
                    <a:srcRect b="4966" l="0" r="0" t="23724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6990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6C">
      <w:pPr>
        <w:jc w:val="center"/>
        <w:rPr/>
      </w:pPr>
      <w:r w:rsidDel="00000000" w:rsidR="00000000" w:rsidRPr="00000000">
        <w:rPr>
          <w:i w:val="1"/>
          <w:iCs w:val="1"/>
          <w:rtl w:val="0"/>
        </w:rPr>
        <w:t xml:space="preserve">Конструктор приветствия: собрать сообщение → предпросмотр → сохранить.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6D">
      <w:pPr>
        <w:pStyle w:val="Heading1"/>
        <w:rPr/>
      </w:pPr>
      <w:r w:rsidDel="00000000" w:rsidR="00000000" w:rsidRPr="00000000">
        <w:rPr>
          <w:rtl w:val="0"/>
        </w:rPr>
        <w:t xml:space="preserve">🔁 Повторяющееся сообщение — ежедневные напоминания и объявления.</w:t>
      </w:r>
    </w:p>
    <w:p w:rsidR="00000000" w:rsidDel="00000000" w:rsidP="00000000" w:rsidRDefault="00000000" w:rsidRPr="00000000" ns1:paraId="0000006E">
      <w:pPr>
        <w:rPr/>
      </w:pPr>
      <w:r w:rsidDel="00000000" w:rsidR="00000000" w:rsidRPr="00000000">
        <w:rPr>
          <w:rtl w:val="0"/>
        </w:rPr>
        <w:t xml:space="preserve">Повторяющееся сообщение — это регулярные объявления/напоминания по расписанию (ежедневно/по дням/в определённое время).</w:t>
      </w:r>
    </w:p>
    <w:p w:rsidR="00000000" w:rsidDel="00000000" w:rsidP="00000000" w:rsidRDefault="00000000" w:rsidRPr="00000000" ns1:paraId="0000006F">
      <w:pPr>
        <w:pStyle w:val="Heading2"/>
        <w:rPr/>
      </w:pPr>
      <w:r w:rsidDel="00000000" w:rsidR="00000000" w:rsidRPr="00000000">
        <w:rPr>
          <w:rtl w:val="0"/>
        </w:rPr>
        <w:t xml:space="preserve">как включить:</w:t>
      </w:r>
    </w:p>
    <w:p w:rsidR="00000000" w:rsidDel="00000000" w:rsidP="00000000" w:rsidRDefault="00000000" w:rsidRPr="00000000" ns1:paraId="0000007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Откройте «Тамада» → «Повтор сообщений».</w:t>
      </w:r>
    </w:p>
    <w:p w:rsidR="00000000" w:rsidDel="00000000" w:rsidP="00000000" w:rsidRDefault="00000000" w:rsidRPr="00000000" ns1:paraId="0000007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Добавьте текст и расписание.</w:t>
      </w:r>
    </w:p>
    <w:p w:rsidR="00000000" w:rsidDel="00000000" w:rsidP="00000000" w:rsidRDefault="00000000" w:rsidRPr="00000000" ns1:paraId="0000007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Убедитесь, что выбран правильный часовой пояс группы.</w:t>
        <w:br w:type="textWrapping"/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14300" distT="114300" distL="114300" distR="114300">
            <wp:extent cx="3319463" cy="7161434"/>
            <wp:effectExtent b="0" l="0" r="0" t="0"/>
            <wp:docPr id="8" name="image35.jpg"/>
            <a:graphic>
              <a:graphicData uri="http://schemas.openxmlformats.org/drawingml/2006/picture">
                <pic:pic>
                  <pic:nvPicPr>
                    <pic:cNvPr id="0" name="image35.jp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19463" cy="716143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t xml:space="preserve">Создание повторяющегося сообщения</w:t>
        <w:br w:type="textWrapping"/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14300" distT="114300" distL="114300" distR="114300">
            <wp:extent cx="3309938" cy="7140885"/>
            <wp:effectExtent b="0" l="0" r="0" t="0"/>
            <wp:docPr id="23" name="image32.jpg"/>
            <a:graphic>
              <a:graphicData uri="http://schemas.openxmlformats.org/drawingml/2006/picture">
                <pic:pic>
                  <pic:nvPicPr>
                    <pic:cNvPr id="0" name="image32.jp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09938" cy="71408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Cambria" w:cs="Cambria" w:eastAsia="Cambria" w:hAnsi="Cambria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Настройка времени публикаци</w:t>
      </w:r>
    </w:p>
    <w:p w:rsidR="00000000" w:rsidDel="00000000" w:rsidP="00000000" w:rsidRDefault="00000000" w:rsidRPr="00000000" ns1:paraId="00000073">
      <w:pPr>
        <w:pStyle w:val="Heading1"/>
        <w:rPr/>
      </w:pPr>
      <w:r w:rsidDel="00000000" w:rsidR="00000000" w:rsidRPr="00000000">
        <w:rPr>
          <w:rtl w:val="0"/>
        </w:rPr>
        <w:t xml:space="preserve">🎁 Розыгрыши — проводите конкурсы по участникам, спискам и рейтингу.</w:t>
      </w:r>
    </w:p>
    <w:p w:rsidR="00000000" w:rsidDel="00000000" w:rsidP="00000000" w:rsidRDefault="00000000" w:rsidRPr="00000000" ns1:paraId="00000074">
      <w:pPr>
        <w:rPr/>
      </w:pPr>
      <w:r w:rsidDel="00000000" w:rsidR="00000000" w:rsidRPr="00000000">
        <w:rPr>
          <w:rtl w:val="0"/>
        </w:rPr>
        <w:t xml:space="preserve">Розыгрыши позволяют выбрать победителей по разным сценариям: по номерам, по вашему списку или по рейтингу.</w:t>
      </w:r>
    </w:p>
    <w:p w:rsidR="00000000" w:rsidDel="00000000" w:rsidP="00000000" w:rsidRDefault="00000000" w:rsidRPr="00000000" ns1:paraId="00000075">
      <w:pPr>
        <w:pStyle w:val="Heading2"/>
        <w:rPr/>
      </w:pPr>
      <w:r w:rsidDel="00000000" w:rsidR="00000000" w:rsidRPr="00000000">
        <w:rPr>
          <w:rtl w:val="0"/>
        </w:rPr>
        <w:t xml:space="preserve">как включить:</w:t>
      </w:r>
    </w:p>
    <w:p w:rsidR="00000000" w:rsidDel="00000000" w:rsidP="00000000" w:rsidRDefault="00000000" w:rsidRPr="00000000" ns1:paraId="0000007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Откройте «Тамада» → «Розыгрыши».</w:t>
      </w:r>
    </w:p>
    <w:p w:rsidR="00000000" w:rsidDel="00000000" w:rsidP="00000000" w:rsidRDefault="00000000" w:rsidRPr="00000000" ns1:paraId="000000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Выберите тип: «По номерам» / «Свой список» / «По рейтингу».</w:t>
      </w:r>
    </w:p>
    <w:p w:rsidR="00000000" w:rsidDel="00000000" w:rsidP="00000000" w:rsidRDefault="00000000" w:rsidRPr="00000000" ns1:paraId="0000007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Следуйте подсказкам бота до получения результата.</w:t>
      </w:r>
    </w:p>
    <w:p w:rsidR="00000000" w:rsidDel="00000000" w:rsidP="00000000" w:rsidRDefault="00000000" w:rsidRPr="00000000" ns1:paraId="00000079">
      <w:pPr>
        <w:jc w:val="center"/>
        <w:rPr/>
      </w:pPr>
      <w:r w:rsidDel="00000000" w:rsidR="00000000" w:rsidRPr="00000000">
        <w:rPr/>
        <w:drawing>
          <wp:inline distB="0" distT="0" distL="114300" distR="114300">
            <wp:extent cx="3105150" cy="6699074"/>
            <wp:effectExtent b="0" l="0" r="0" t="0"/>
            <wp:docPr id="33" name="image17.jpg"/>
            <a:graphic>
              <a:graphicData uri="http://schemas.openxmlformats.org/drawingml/2006/picture">
                <pic:pic>
                  <pic:nvPicPr>
                    <pic:cNvPr id="0" name="image17.jpg"/>
                    <pic:cNvPicPr preferRelativeResize="0"/>
                  </pic:nvPicPr>
                  <pic:blipFill>
                    <a:blip r:embed="rId29"/>
                    <a:srcRect b="4414" l="0" r="0" t="14207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6990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7A">
      <w:pPr>
        <w:jc w:val="center"/>
        <w:rPr/>
      </w:pPr>
      <w:r w:rsidDel="00000000" w:rsidR="00000000" w:rsidRPr="00000000">
        <w:rPr>
          <w:i w:val="1"/>
          <w:iCs w:val="1"/>
          <w:rtl w:val="0"/>
        </w:rPr>
        <w:t xml:space="preserve">Выбор типа розыгрыша.</w:t>
        <w:br w:type="textWrapping"/>
        <w:br w:type="textWrapping"/>
      </w:r>
      <w:r w:rsidDel="00000000" w:rsidR="00000000" w:rsidRPr="00000000">
        <w:rPr>
          <w:i w:val="1"/>
          <w:iCs w:val="1"/>
        </w:rPr>
        <w:drawing>
          <wp:inline distB="114300" distT="114300" distL="114300" distR="114300">
            <wp:extent cx="3424238" cy="7387476"/>
            <wp:effectExtent b="0" l="0" r="0" t="0"/>
            <wp:docPr id="10" name="image37.jpg"/>
            <a:graphic>
              <a:graphicData uri="http://schemas.openxmlformats.org/drawingml/2006/picture">
                <pic:pic>
                  <pic:nvPicPr>
                    <pic:cNvPr id="0" name="image37.jp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24238" cy="73874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i w:val="1"/>
          <w:iCs w:val="1"/>
          <w:rtl w:val="0"/>
        </w:rPr>
        <w:br w:type="textWrapping"/>
        <w:t xml:space="preserve">Введите количество участников розыгрыша и количество призовых мест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7B">
      <w:pPr>
        <w:pStyle w:val="Heading1"/>
        <w:rPr/>
      </w:pPr>
      <w:r w:rsidDel="00000000" w:rsidR="00000000" w:rsidRPr="00000000">
        <w:rPr>
          <w:rtl w:val="0"/>
        </w:rPr>
        <w:t xml:space="preserve">📢 Упомянуть всех — уведомление участников через упоминания.</w:t>
      </w:r>
    </w:p>
    <w:p w:rsidR="00000000" w:rsidDel="00000000" w:rsidP="00000000" w:rsidRDefault="00000000" w:rsidRPr="00000000" ns1:paraId="0000007C">
      <w:pPr>
        <w:rPr/>
      </w:pPr>
      <w:r w:rsidDel="00000000" w:rsidR="00000000" w:rsidRPr="00000000">
        <w:rPr>
          <w:rtl w:val="0"/>
        </w:rPr>
        <w:t xml:space="preserve">Функция позволяет уведомить участников через упоминания. Используйте для важных объявлений, чтобы не спамить аудиторию.</w:t>
      </w:r>
    </w:p>
    <w:p w:rsidR="00000000" w:rsidDel="00000000" w:rsidP="00000000" w:rsidRDefault="00000000" w:rsidRPr="00000000" ns1:paraId="0000007D">
      <w:pPr>
        <w:pStyle w:val="Heading2"/>
        <w:rPr/>
      </w:pPr>
      <w:r w:rsidDel="00000000" w:rsidR="00000000" w:rsidRPr="00000000">
        <w:rPr>
          <w:rtl w:val="0"/>
        </w:rPr>
        <w:t xml:space="preserve">как включить:</w:t>
      </w:r>
    </w:p>
    <w:p w:rsidR="00000000" w:rsidDel="00000000" w:rsidP="00000000" w:rsidRDefault="00000000" w:rsidRPr="00000000" ns1:paraId="0000007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Откройте «Тамада» → «Упоминание (позвать всех)».</w:t>
      </w:r>
    </w:p>
    <w:p w:rsidR="00000000" w:rsidDel="00000000" w:rsidP="00000000" w:rsidRDefault="00000000" w:rsidRPr="00000000" ns1:paraId="0000007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tl w:val="0"/>
        </w:rPr>
        <w:t xml:space="preserve">Оформите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сообщение и запустите рассылку упоминаний.</w:t>
        <w:br w:type="textWrapping"/>
        <w:br w:type="textWrapping"/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14300" distT="114300" distL="114300" distR="114300">
            <wp:extent cx="2662982" cy="5745137"/>
            <wp:effectExtent b="0" l="0" r="0" t="0"/>
            <wp:docPr id="13" name="image34.jpg"/>
            <a:graphic>
              <a:graphicData uri="http://schemas.openxmlformats.org/drawingml/2006/picture">
                <pic:pic>
                  <pic:nvPicPr>
                    <pic:cNvPr id="0" name="image34.jp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62982" cy="57451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80">
      <w:pPr>
        <w:pStyle w:val="Heading1"/>
        <w:rPr/>
      </w:pPr>
      <w:r w:rsidDel="00000000" w:rsidR="00000000" w:rsidRPr="00000000">
        <w:rPr>
          <w:rtl w:val="0"/>
        </w:rPr>
        <w:t xml:space="preserve">🌙 Режим сна — запрет сообщений в заданное время.</w:t>
      </w:r>
    </w:p>
    <w:p w:rsidR="00000000" w:rsidDel="00000000" w:rsidP="00000000" w:rsidRDefault="00000000" w:rsidRPr="00000000" ns1:paraId="00000081">
      <w:pPr>
        <w:rPr/>
      </w:pPr>
      <w:r w:rsidDel="00000000" w:rsidR="00000000" w:rsidRPr="00000000">
        <w:rPr>
          <w:rtl w:val="0"/>
        </w:rPr>
        <w:t xml:space="preserve">Режим сна ограничивает отправку сообщений в заданные часы. Полезно для ночного режима или «тихих часов».</w:t>
      </w:r>
    </w:p>
    <w:p w:rsidR="00000000" w:rsidDel="00000000" w:rsidP="00000000" w:rsidRDefault="00000000" w:rsidRPr="00000000" ns1:paraId="00000082">
      <w:pPr>
        <w:pStyle w:val="Heading2"/>
        <w:rPr/>
      </w:pPr>
      <w:r w:rsidDel="00000000" w:rsidR="00000000" w:rsidRPr="00000000">
        <w:rPr>
          <w:rtl w:val="0"/>
        </w:rPr>
        <w:t xml:space="preserve">как включить:</w:t>
      </w:r>
    </w:p>
    <w:p w:rsidR="00000000" w:rsidDel="00000000" w:rsidP="00000000" w:rsidRDefault="00000000" w:rsidRPr="00000000" ns1:paraId="0000008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Откройте «Режим сна».</w:t>
      </w:r>
    </w:p>
    <w:p w:rsidR="00000000" w:rsidDel="00000000" w:rsidP="00000000" w:rsidRDefault="00000000" w:rsidRPr="00000000" ns1:paraId="0000008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Выберите время начала.</w:t>
      </w:r>
    </w:p>
    <w:p w:rsidR="00000000" w:rsidDel="00000000" w:rsidP="00000000" w:rsidRDefault="00000000" w:rsidRPr="00000000" ns1:paraId="0000008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Выберите время окончания.</w:t>
      </w:r>
    </w:p>
    <w:p w:rsidR="00000000" w:rsidDel="00000000" w:rsidP="00000000" w:rsidRDefault="00000000" w:rsidRPr="00000000" ns1:paraId="0000008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Проверьте часовой пояс группы.</w:t>
      </w:r>
    </w:p>
    <w:p w:rsidR="00000000" w:rsidDel="00000000" w:rsidP="00000000" w:rsidRDefault="00000000" w:rsidRPr="00000000" ns1:paraId="00000087">
      <w:pPr>
        <w:jc w:val="center"/>
        <w:rPr/>
      </w:pPr>
      <w:r w:rsidDel="00000000" w:rsidR="00000000" w:rsidRPr="00000000">
        <w:rPr/>
        <w:drawing>
          <wp:inline distB="0" distT="0" distL="114300" distR="114300">
            <wp:extent cx="3024188" cy="6524406"/>
            <wp:effectExtent b="0" l="0" r="0" t="0"/>
            <wp:docPr id="34" name="image16.jpg"/>
            <a:graphic>
              <a:graphicData uri="http://schemas.openxmlformats.org/drawingml/2006/picture">
                <pic:pic>
                  <pic:nvPicPr>
                    <pic:cNvPr id="0" name="image16.jpg"/>
                    <pic:cNvPicPr preferRelativeResize="0"/>
                  </pic:nvPicPr>
                  <pic:blipFill>
                    <a:blip r:embed="rId32"/>
                    <a:srcRect b="5613" l="0" r="0" t="33379"/>
                    <a:stretch>
                      <a:fillRect/>
                    </a:stretch>
                  </pic:blipFill>
                  <pic:spPr>
                    <a:xfrm>
                      <a:off x="0" y="0"/>
                      <a:ext cx="3024188" cy="652440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88">
      <w:pPr>
        <w:jc w:val="center"/>
        <w:rPr/>
      </w:pPr>
      <w:r w:rsidDel="00000000" w:rsidR="00000000" w:rsidRPr="00000000">
        <w:rPr>
          <w:i w:val="1"/>
          <w:iCs w:val="1"/>
          <w:rtl w:val="0"/>
        </w:rPr>
        <w:t xml:space="preserve">Выбор времени начала режима сна.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89">
      <w:pPr>
        <w:jc w:val="center"/>
        <w:rPr/>
      </w:pPr>
      <w:r w:rsidDel="00000000" w:rsidR="00000000" w:rsidRPr="00000000">
        <w:rPr/>
        <w:drawing>
          <wp:inline distB="0" distT="0" distL="114300" distR="114300">
            <wp:extent cx="3105150" cy="6699074"/>
            <wp:effectExtent b="0" l="0" r="0" t="0"/>
            <wp:docPr id="35" name="image20.jpg"/>
            <a:graphic>
              <a:graphicData uri="http://schemas.openxmlformats.org/drawingml/2006/picture">
                <pic:pic>
                  <pic:nvPicPr>
                    <pic:cNvPr id="0" name="image20.jpg"/>
                    <pic:cNvPicPr preferRelativeResize="0"/>
                  </pic:nvPicPr>
                  <pic:blipFill>
                    <a:blip r:embed="rId33"/>
                    <a:srcRect b="5517" l="0" r="0" t="41931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6990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8A">
      <w:pPr>
        <w:jc w:val="center"/>
        <w:rPr/>
      </w:pPr>
      <w:r w:rsidDel="00000000" w:rsidR="00000000" w:rsidRPr="00000000">
        <w:rPr>
          <w:i w:val="1"/>
          <w:iCs w:val="1"/>
          <w:rtl w:val="0"/>
        </w:rPr>
        <w:t xml:space="preserve">Выбор времени окончания режима сна.</w:t>
        <w:br w:type="textWrapping"/>
        <w:br w:type="textWrapping"/>
      </w:r>
      <w:r w:rsidDel="00000000" w:rsidR="00000000" w:rsidRPr="00000000">
        <w:rPr>
          <w:i w:val="1"/>
          <w:iCs w:val="1"/>
        </w:rPr>
        <w:drawing>
          <wp:inline distB="114300" distT="114300" distL="114300" distR="114300">
            <wp:extent cx="3228975" cy="6966215"/>
            <wp:effectExtent b="0" l="0" r="0" t="0"/>
            <wp:docPr id="1" name="image22.jpg"/>
            <a:graphic>
              <a:graphicData uri="http://schemas.openxmlformats.org/drawingml/2006/picture">
                <pic:pic>
                  <pic:nvPicPr>
                    <pic:cNvPr id="0" name="image22.jp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69662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i w:val="1"/>
          <w:iCs w:val="1"/>
          <w:rtl w:val="0"/>
        </w:rPr>
        <w:br w:type="textWrapping"/>
        <w:t xml:space="preserve">Введите текст и настройте режим.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8B">
      <w:pPr>
        <w:pStyle w:val="Heading1"/>
        <w:rPr/>
      </w:pPr>
      <w:r w:rsidDel="00000000" w:rsidR="00000000" w:rsidRPr="00000000">
        <w:rPr>
          <w:rtl w:val="0"/>
        </w:rPr>
        <w:t xml:space="preserve">📝 Создание постов — мгновенные или отложенные публикации в группе.</w:t>
      </w:r>
    </w:p>
    <w:p w:rsidR="00000000" w:rsidDel="00000000" w:rsidP="00000000" w:rsidRDefault="00000000" w:rsidRPr="00000000" ns1:paraId="0000008C">
      <w:pPr>
        <w:rPr/>
      </w:pPr>
      <w:r w:rsidDel="00000000" w:rsidR="00000000" w:rsidRPr="00000000">
        <w:rPr>
          <w:rtl w:val="0"/>
        </w:rPr>
        <w:t xml:space="preserve">Создание постов — конструктор публикаций: можно добавить текст, медиа, кнопку, голосовое, посмотреть предпросмотр и затем выбрать группу. Также доступны «Закрепить» и «Тихая публикация».</w:t>
      </w:r>
    </w:p>
    <w:p w:rsidR="00000000" w:rsidDel="00000000" w:rsidP="00000000" w:rsidRDefault="00000000" w:rsidRPr="00000000" ns1:paraId="0000008D">
      <w:pPr>
        <w:pStyle w:val="Heading2"/>
        <w:rPr/>
      </w:pPr>
      <w:r w:rsidDel="00000000" w:rsidR="00000000" w:rsidRPr="00000000">
        <w:rPr>
          <w:rtl w:val="0"/>
        </w:rPr>
        <w:t xml:space="preserve">как включить:</w:t>
      </w:r>
    </w:p>
    <w:p w:rsidR="00000000" w:rsidDel="00000000" w:rsidP="00000000" w:rsidRDefault="00000000" w:rsidRPr="00000000" ns1:paraId="0000008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Нажмите «Создать пост» в главном меню.</w:t>
      </w:r>
    </w:p>
    <w:p w:rsidR="00000000" w:rsidDel="00000000" w:rsidP="00000000" w:rsidRDefault="00000000" w:rsidRPr="00000000" ns1:paraId="0000008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Соберите пост (текст/медиа/кнопка/голосовое).</w:t>
      </w:r>
    </w:p>
    <w:p w:rsidR="00000000" w:rsidDel="00000000" w:rsidP="00000000" w:rsidRDefault="00000000" w:rsidRPr="00000000" ns1:paraId="0000009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Нажмите «Предпросмотр поста» → «Далее» → выберите группу.</w:t>
      </w:r>
    </w:p>
    <w:p w:rsidR="00000000" w:rsidDel="00000000" w:rsidP="00000000" w:rsidRDefault="00000000" w:rsidRPr="00000000" ns1:paraId="0000009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 необходимости включите «Закрепить» и/или «Тихая публикация».</w:t>
      </w:r>
    </w:p>
    <w:p w:rsidR="00000000" w:rsidDel="00000000" w:rsidP="00000000" w:rsidRDefault="00000000" w:rsidRPr="00000000" ns1:paraId="00000092">
      <w:pPr>
        <w:jc w:val="center"/>
        <w:rPr/>
      </w:pPr>
      <w:r w:rsidDel="00000000" w:rsidR="00000000" w:rsidRPr="00000000">
        <w:rPr/>
        <w:drawing>
          <wp:inline distB="0" distT="0" distL="114300" distR="114300">
            <wp:extent cx="3105150" cy="6699074"/>
            <wp:effectExtent b="0" l="0" r="0" t="0"/>
            <wp:docPr id="36" name="image23.jpg"/>
            <a:graphic>
              <a:graphicData uri="http://schemas.openxmlformats.org/drawingml/2006/picture">
                <pic:pic>
                  <pic:nvPicPr>
                    <pic:cNvPr id="0" name="image23.jpg"/>
                    <pic:cNvPicPr preferRelativeResize="0"/>
                  </pic:nvPicPr>
                  <pic:blipFill>
                    <a:blip r:embed="rId35"/>
                    <a:srcRect b="5067" l="0" r="0" t="45964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6990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93">
      <w:pPr>
        <w:jc w:val="center"/>
        <w:rPr/>
      </w:pPr>
      <w:r w:rsidDel="00000000" w:rsidR="00000000" w:rsidRPr="00000000">
        <w:rPr>
          <w:i w:val="1"/>
          <w:iCs w:val="1"/>
          <w:rtl w:val="0"/>
        </w:rPr>
        <w:t xml:space="preserve">Конструктор поста.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94">
      <w:pPr>
        <w:jc w:val="center"/>
        <w:rPr/>
      </w:pPr>
      <w:r w:rsidDel="00000000" w:rsidR="00000000" w:rsidRPr="00000000">
        <w:rPr/>
        <w:drawing>
          <wp:inline distB="0" distT="0" distL="114300" distR="114300">
            <wp:extent cx="3105150" cy="6699074"/>
            <wp:effectExtent b="0" l="0" r="0" t="0"/>
            <wp:docPr id="37" name="image26.jpg"/>
            <a:graphic>
              <a:graphicData uri="http://schemas.openxmlformats.org/drawingml/2006/picture">
                <pic:pic>
                  <pic:nvPicPr>
                    <pic:cNvPr id="0" name="image26.jpg"/>
                    <pic:cNvPicPr preferRelativeResize="0"/>
                  </pic:nvPicPr>
                  <pic:blipFill>
                    <a:blip r:embed="rId36"/>
                    <a:srcRect b="4557" l="0" r="0" t="67586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6990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95">
      <w:pPr>
        <w:jc w:val="center"/>
        <w:rPr/>
      </w:pPr>
      <w:r w:rsidDel="00000000" w:rsidR="00000000" w:rsidRPr="00000000">
        <w:rPr>
          <w:i w:val="1"/>
          <w:iCs w:val="1"/>
          <w:rtl w:val="0"/>
        </w:rPr>
        <w:t xml:space="preserve">Опции публикации: «Закрепить» и «Тихая публикация» + выбор группы.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96">
      <w:pPr>
        <w:pStyle w:val="Heading1"/>
        <w:rPr/>
      </w:pPr>
      <w:r w:rsidDel="00000000" w:rsidR="00000000" w:rsidRPr="00000000">
        <w:rPr>
          <w:rtl w:val="0"/>
        </w:rPr>
        <w:t xml:space="preserve">🏆 Рейтинг — начисление бонусов за активность и топ участников.</w:t>
      </w:r>
    </w:p>
    <w:p w:rsidR="00000000" w:rsidDel="00000000" w:rsidP="00000000" w:rsidRDefault="00000000" w:rsidRPr="00000000" ns1:paraId="00000097">
      <w:pPr>
        <w:rPr/>
      </w:pPr>
      <w:r w:rsidDel="00000000" w:rsidR="00000000" w:rsidRPr="00000000">
        <w:rPr>
          <w:rtl w:val="0"/>
        </w:rPr>
        <w:t xml:space="preserve">Рейтинг мотивирует участников активничать: формируется топ и статистика. </w:t>
        <w:br w:type="textWrapping"/>
        <w:br w:type="textWrapping"/>
        <w:t xml:space="preserve">как включить:</w:t>
      </w:r>
    </w:p>
    <w:p w:rsidR="00000000" w:rsidDel="00000000" w:rsidP="00000000" w:rsidRDefault="00000000" w:rsidRPr="00000000" ns1:paraId="0000009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Откройте «Мои группы».</w:t>
      </w:r>
    </w:p>
    <w:p w:rsidR="00000000" w:rsidDel="00000000" w:rsidP="00000000" w:rsidRDefault="00000000" w:rsidRPr="00000000" ns1:paraId="0000009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Выберите группу.</w:t>
      </w:r>
    </w:p>
    <w:p w:rsidR="00000000" w:rsidDel="00000000" w:rsidP="00000000" w:rsidRDefault="00000000" w:rsidRPr="00000000" ns1:paraId="0000009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Нажмите «Рейтинг»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tl w:val="0"/>
        </w:rPr>
        <w:t xml:space="preserve">Установите единицу измерения бонусов</w:t>
      </w:r>
    </w:p>
    <w:p w:rsidR="00000000" w:rsidDel="00000000" w:rsidP="00000000" w:rsidRDefault="00000000" w:rsidRPr="00000000" ns1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tl w:val="0"/>
        </w:rPr>
        <w:t xml:space="preserve">Введите суточний лимит по начислениям</w:t>
        <w:br w:type="textWrapping"/>
        <w:br w:type="textWrapping"/>
      </w:r>
      <w:r w:rsidDel="00000000" w:rsidR="00000000" w:rsidRPr="00000000">
        <w:rPr/>
        <w:drawing>
          <wp:inline distB="114300" distT="114300" distL="114300" distR="114300">
            <wp:extent cx="3353738" cy="7235379"/>
            <wp:effectExtent b="0" l="0" r="0" t="0"/>
            <wp:docPr id="14" name="image27.jpg"/>
            <a:graphic>
              <a:graphicData uri="http://schemas.openxmlformats.org/drawingml/2006/picture">
                <pic:pic>
                  <pic:nvPicPr>
                    <pic:cNvPr id="0" name="image27.jp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53738" cy="723537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114300" distT="114300" distL="114300" distR="114300">
            <wp:extent cx="3328988" cy="7181983"/>
            <wp:effectExtent b="0" l="0" r="0" t="0"/>
            <wp:docPr id="21" name="image29.jpg"/>
            <a:graphic>
              <a:graphicData uri="http://schemas.openxmlformats.org/drawingml/2006/picture">
                <pic:pic>
                  <pic:nvPicPr>
                    <pic:cNvPr id="0" name="image29.jp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28988" cy="71819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br w:type="textWrapping"/>
        <w:t xml:space="preserve">На экране «Мои группы» видно быстрые кнопки для просмотра статистики рейтингов по участникам «Общая по чату» и «Рейтинг».</w:t>
      </w:r>
    </w:p>
    <w:p w:rsidR="00000000" w:rsidDel="00000000" w:rsidP="00000000" w:rsidRDefault="00000000" w:rsidRPr="00000000" ns1:paraId="0000009D">
      <w:pPr>
        <w:jc w:val="center"/>
        <w:rPr/>
      </w:pPr>
      <w:r w:rsidDel="00000000" w:rsidR="00000000" w:rsidRPr="00000000">
        <w:rPr/>
        <w:drawing>
          <wp:inline distB="0" distT="0" distL="114300" distR="114300">
            <wp:extent cx="3105150" cy="6699074"/>
            <wp:effectExtent b="0" l="0" r="0" t="0"/>
            <wp:docPr id="38" name="image25.jpg"/>
            <a:graphic>
              <a:graphicData uri="http://schemas.openxmlformats.org/drawingml/2006/picture">
                <pic:pic>
                  <pic:nvPicPr>
                    <pic:cNvPr id="0" name="image25.jpg"/>
                    <pic:cNvPicPr preferRelativeResize="0"/>
                  </pic:nvPicPr>
                  <pic:blipFill>
                    <a:blip r:embed="rId39"/>
                    <a:srcRect b="4148" l="0" r="0" t="53103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6990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9E">
      <w:pPr>
        <w:jc w:val="center"/>
        <w:rPr/>
      </w:pPr>
      <w:r w:rsidDel="00000000" w:rsidR="00000000" w:rsidRPr="00000000">
        <w:rPr>
          <w:i w:val="1"/>
          <w:iCs w:val="1"/>
          <w:rtl w:val="0"/>
        </w:rPr>
        <w:t xml:space="preserve">Экран «Мои группы»: доступ к статистике и рейтингу.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9F">
      <w:pPr>
        <w:pStyle w:val="Heading1"/>
        <w:rPr/>
      </w:pPr>
      <w:r w:rsidDel="00000000" w:rsidR="00000000" w:rsidRPr="00000000">
        <w:rPr>
          <w:rtl w:val="0"/>
        </w:rPr>
        <w:t xml:space="preserve">📲 Канал событий — уведомления о событиях из ваших групп, в отдельный канал.</w:t>
      </w:r>
    </w:p>
    <w:p w:rsidR="00000000" w:rsidDel="00000000" w:rsidP="00000000" w:rsidRDefault="00000000" w:rsidRPr="00000000" ns1:paraId="000000A0">
      <w:pPr>
        <w:rPr/>
      </w:pPr>
      <w:r w:rsidDel="00000000" w:rsidR="00000000" w:rsidRPr="00000000">
        <w:rPr>
          <w:rtl w:val="0"/>
        </w:rPr>
        <w:t xml:space="preserve">Канал событий — отдельный канал для логов и уведомлений (вступления, баны, срабатывания модерации и т.п.).</w:t>
      </w:r>
    </w:p>
    <w:p w:rsidR="00000000" w:rsidDel="00000000" w:rsidP="00000000" w:rsidRDefault="00000000" w:rsidRPr="00000000" ns1:paraId="000000A1">
      <w:pPr>
        <w:pStyle w:val="Heading2"/>
        <w:rPr/>
      </w:pPr>
      <w:r w:rsidDel="00000000" w:rsidR="00000000" w:rsidRPr="00000000">
        <w:rPr>
          <w:rtl w:val="0"/>
        </w:rPr>
        <w:t xml:space="preserve">как включить:</w:t>
      </w:r>
    </w:p>
    <w:p w:rsidR="00000000" w:rsidDel="00000000" w:rsidP="00000000" w:rsidRDefault="00000000" w:rsidRPr="00000000" ns1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Создайте отдельный Telegram‑канал для событий.</w:t>
      </w:r>
    </w:p>
    <w:p w:rsidR="00000000" w:rsidDel="00000000" w:rsidP="00000000" w:rsidRDefault="00000000" w:rsidRPr="00000000" ns1:paraId="000000A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Добавьте Magnet Admin Bot в этот канал админом.</w:t>
      </w:r>
    </w:p>
    <w:p w:rsidR="00000000" w:rsidDel="00000000" w:rsidP="00000000" w:rsidRDefault="00000000" w:rsidRPr="00000000" ns1:paraId="000000A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Зайдите в “Мои группы” - “Настройки” - “Канал событий”</w:t>
      </w:r>
    </w:p>
    <w:p w:rsidR="00000000" w:rsidDel="00000000" w:rsidP="00000000" w:rsidRDefault="00000000" w:rsidRPr="00000000" ns1:paraId="000000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Перешлите в чат бота любое сообщение из канала — бот сохранит канал как «канал событий».</w:t>
      </w:r>
    </w:p>
    <w:p w:rsidR="00000000" w:rsidDel="00000000" w:rsidP="00000000" w:rsidRDefault="00000000" w:rsidRPr="00000000" ns1:paraId="000000A6">
      <w:pPr>
        <w:jc w:val="center"/>
        <w:rPr/>
      </w:pPr>
      <w:r w:rsidDel="00000000" w:rsidR="00000000" w:rsidRPr="00000000">
        <w:rPr/>
        <w:drawing>
          <wp:inline distB="0" distT="0" distL="114300" distR="114300">
            <wp:extent cx="3105150" cy="6699074"/>
            <wp:effectExtent b="0" l="0" r="0" t="0"/>
            <wp:docPr id="7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40"/>
                    <a:srcRect b="2523" l="0" r="0" t="18198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6990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A7">
      <w:pPr>
        <w:jc w:val="center"/>
        <w:rPr/>
      </w:pPr>
      <w:r w:rsidDel="00000000" w:rsidR="00000000" w:rsidRPr="00000000">
        <w:rPr>
          <w:i w:val="1"/>
          <w:iCs w:val="1"/>
          <w:rtl w:val="0"/>
        </w:rPr>
        <w:t xml:space="preserve">Инструкция по подключению канала событий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A8">
      <w:pPr>
        <w:pStyle w:val="Heading1"/>
        <w:rPr/>
      </w:pPr>
      <w:r w:rsidDel="00000000" w:rsidR="00000000" w:rsidRPr="00000000">
        <w:rPr>
          <w:rtl w:val="0"/>
        </w:rPr>
        <w:t xml:space="preserve">🤖 ИИ-ассистент — умные ответы и автоматическая помощь участникам.</w:t>
      </w:r>
    </w:p>
    <w:p w:rsidR="00000000" w:rsidDel="00000000" w:rsidP="00000000" w:rsidRDefault="00000000" w:rsidRPr="00000000" ns1:paraId="000000A9">
      <w:pPr>
        <w:rPr/>
      </w:pPr>
      <w:r w:rsidDel="00000000" w:rsidR="00000000" w:rsidRPr="00000000">
        <w:rPr>
          <w:rtl w:val="0"/>
        </w:rPr>
        <w:t xml:space="preserve">ИИ‑ассистент - это умный бот который отвечает на вопросы об экосистеме Магнет и помогает участникам. </w:t>
        <w:br w:type="textWrapping"/>
        <w:br w:type="textWrapping"/>
        <w:br w:type="textWrapping"/>
        <w:t xml:space="preserve">Если запрос уже отправлен — бот попросит подождать ответ.</w:t>
      </w:r>
    </w:p>
    <w:p w:rsidR="00000000" w:rsidDel="00000000" w:rsidP="00000000" w:rsidRDefault="00000000" w:rsidRPr="00000000" ns1:paraId="000000AA">
      <w:pPr>
        <w:pStyle w:val="Heading2"/>
        <w:rPr/>
      </w:pPr>
      <w:r w:rsidDel="00000000" w:rsidR="00000000" w:rsidRPr="00000000">
        <w:rPr>
          <w:rtl w:val="0"/>
        </w:rPr>
        <w:t xml:space="preserve">как включить:</w:t>
      </w:r>
    </w:p>
    <w:p w:rsidR="00000000" w:rsidDel="00000000" w:rsidP="00000000" w:rsidRDefault="00000000" w:rsidRPr="00000000" ns1:paraId="000000A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Откройте «Magnet ИИ» в главном меню.</w:t>
      </w:r>
    </w:p>
    <w:p w:rsidR="00000000" w:rsidDel="00000000" w:rsidP="00000000" w:rsidRDefault="00000000" w:rsidRPr="00000000" ns1:paraId="000000A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Задайте вопрос одним сообщением и дождитесь ответа.</w:t>
      </w:r>
    </w:p>
    <w:p w:rsidR="00000000" w:rsidDel="00000000" w:rsidP="00000000" w:rsidRDefault="00000000" w:rsidRPr="00000000" ns1:paraId="000000AD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005263" cy="8640984"/>
            <wp:effectExtent b="0" l="0" r="0" t="0"/>
            <wp:docPr id="5" name="image38.jpg"/>
            <a:graphic>
              <a:graphicData uri="http://schemas.openxmlformats.org/drawingml/2006/picture">
                <pic:pic>
                  <pic:nvPicPr>
                    <pic:cNvPr id="0" name="image38.jp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05263" cy="86409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AE">
      <w:pPr>
        <w:pBdr>
          <w:bottom w:color="000000" w:space="1" w:sz="6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ns1:paraId="000000AF">
      <w:pPr>
        <w:rPr>
          <w:rFonts w:ascii="Calibri" w:cs="Calibri" w:eastAsia="Calibri" w:hAnsi="Calibri"/>
          <w:b w:val="1"/>
          <w:bCs w:val="1"/>
          <w:color w:val="366091"/>
          <w:sz w:val="28"/>
          <w:szCs w:val="28"/>
        </w:rPr>
      </w:pPr>
      <w:r w:rsidDel="00000000" w:rsidR="00000000" w:rsidRPr="00000000">
        <w:rPr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366091"/>
          <w:sz w:val="28"/>
          <w:szCs w:val="28"/>
          <w:rtl w:val="0"/>
        </w:rPr>
        <w:t xml:space="preserve">Смена языка</w:t>
      </w:r>
    </w:p>
    <w:p w:rsidR="00000000" w:rsidDel="00000000" w:rsidP="00000000" w:rsidRDefault="00000000" w:rsidRPr="00000000" ns1:paraId="000000B0">
      <w:pPr>
        <w:rPr>
          <w:rFonts w:ascii="Calibri" w:cs="Calibri" w:eastAsia="Calibri" w:hAnsi="Calibri"/>
          <w:b w:val="1"/>
          <w:bCs w:val="1"/>
          <w:color w:val="366091"/>
          <w:sz w:val="28"/>
          <w:szCs w:val="28"/>
        </w:rPr>
      </w:pPr>
      <w:r w:rsidDel="00000000" w:rsidR="00000000" w:rsidRPr="00000000">
        <w:rPr>
          <w:rtl w:val="0"/>
        </w:rPr>
        <w:t xml:space="preserve">Если вы хотите поменять язык меню бота, нажмите на кнопку “Язык” и выберите язык  который вы хотите поставить основным</w:t>
        <w:br w:type="textWrapping"/>
        <w:br w:type="textWrapping"/>
      </w:r>
      <w:r w:rsidDel="00000000" w:rsidR="00000000" w:rsidRPr="00000000">
        <w:rPr/>
        <w:drawing>
          <wp:inline distB="114300" distT="114300" distL="114300" distR="114300">
            <wp:extent cx="2900363" cy="6257265"/>
            <wp:effectExtent b="0" l="0" r="0" t="0"/>
            <wp:docPr id="11" name="image28.jpg"/>
            <a:graphic>
              <a:graphicData uri="http://schemas.openxmlformats.org/drawingml/2006/picture">
                <pic:pic>
                  <pic:nvPicPr>
                    <pic:cNvPr id="0" name="image28.jp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00363" cy="62572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i w:val="1"/>
          <w:iCs w:val="1"/>
          <w:rtl w:val="0"/>
        </w:rPr>
        <w:t xml:space="preserve">Раздел смены языка</w:t>
      </w: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366091"/>
          <w:sz w:val="28"/>
          <w:szCs w:val="28"/>
          <w:rtl w:val="0"/>
        </w:rPr>
        <w:t xml:space="preserve">Помошь</w:t>
      </w:r>
    </w:p>
    <w:p w:rsidR="00000000" w:rsidDel="00000000" w:rsidP="00000000" w:rsidRDefault="00000000" w:rsidRPr="00000000" ns1:paraId="000000B1">
      <w:pPr>
        <w:rPr>
          <w:i w:val="1"/>
          <w:iCs w:val="1"/>
        </w:rPr>
      </w:pPr>
      <w:r w:rsidDel="00000000" w:rsidR="00000000" w:rsidRPr="00000000">
        <w:rPr>
          <w:rtl w:val="0"/>
        </w:rPr>
        <w:t xml:space="preserve">Этот раздел нужен для изучения инструкций и обращения в техподдержку Магнет</w:t>
        <w:br w:type="textWrapping"/>
        <w:br w:type="textWrapping"/>
      </w:r>
      <w:r w:rsidDel="00000000" w:rsidR="00000000" w:rsidRPr="00000000">
        <w:rPr/>
        <w:drawing>
          <wp:inline distB="114300" distT="114300" distL="114300" distR="114300">
            <wp:extent cx="3138488" cy="6770997"/>
            <wp:effectExtent b="0" l="0" r="0" t="0"/>
            <wp:docPr id="3" name="image19.jpg"/>
            <a:graphic>
              <a:graphicData uri="http://schemas.openxmlformats.org/drawingml/2006/picture">
                <pic:pic>
                  <pic:nvPicPr>
                    <pic:cNvPr id="0" name="image19.jp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38488" cy="67709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i w:val="1"/>
          <w:iCs w:val="1"/>
          <w:rtl w:val="0"/>
        </w:rPr>
        <w:t xml:space="preserve">Раздел “Помощь”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4.jpg"/><Relationship Id="rId20" Type="http://schemas.openxmlformats.org/officeDocument/2006/relationships/image" Target="media/image7.jpg"/><Relationship Id="rId42" Type="http://schemas.openxmlformats.org/officeDocument/2006/relationships/image" Target="media/image28.jpg"/><Relationship Id="rId41" Type="http://schemas.openxmlformats.org/officeDocument/2006/relationships/image" Target="media/image38.jpg"/><Relationship Id="rId22" Type="http://schemas.openxmlformats.org/officeDocument/2006/relationships/image" Target="media/image36.jpg"/><Relationship Id="rId21" Type="http://schemas.openxmlformats.org/officeDocument/2006/relationships/image" Target="media/image31.jpg"/><Relationship Id="rId43" Type="http://schemas.openxmlformats.org/officeDocument/2006/relationships/image" Target="media/image19.jpg"/><Relationship Id="rId24" Type="http://schemas.openxmlformats.org/officeDocument/2006/relationships/image" Target="media/image13.jpg"/><Relationship Id="rId23" Type="http://schemas.openxmlformats.org/officeDocument/2006/relationships/image" Target="media/image24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26" Type="http://schemas.openxmlformats.org/officeDocument/2006/relationships/image" Target="media/image18.jpg"/><Relationship Id="rId25" Type="http://schemas.openxmlformats.org/officeDocument/2006/relationships/image" Target="media/image14.jpg"/><Relationship Id="rId28" Type="http://schemas.openxmlformats.org/officeDocument/2006/relationships/image" Target="media/image32.jpg"/><Relationship Id="rId27" Type="http://schemas.openxmlformats.org/officeDocument/2006/relationships/image" Target="media/image35.jpg"/><Relationship Id="rId5" Type="http://schemas.openxmlformats.org/officeDocument/2006/relationships/styles" Target="styles.xml"/><Relationship Id="rId6" Type="http://schemas.openxmlformats.org/officeDocument/2006/relationships/image" Target="media/image5.jpg"/><Relationship Id="rId29" Type="http://schemas.openxmlformats.org/officeDocument/2006/relationships/image" Target="media/image17.jpg"/><Relationship Id="rId7" Type="http://schemas.openxmlformats.org/officeDocument/2006/relationships/image" Target="media/image3.jpg"/><Relationship Id="rId8" Type="http://schemas.openxmlformats.org/officeDocument/2006/relationships/image" Target="media/image10.jpg"/><Relationship Id="rId31" Type="http://schemas.openxmlformats.org/officeDocument/2006/relationships/image" Target="media/image34.jpg"/><Relationship Id="rId30" Type="http://schemas.openxmlformats.org/officeDocument/2006/relationships/image" Target="media/image37.jpg"/><Relationship Id="rId11" Type="http://schemas.openxmlformats.org/officeDocument/2006/relationships/image" Target="media/image12.jpg"/><Relationship Id="rId33" Type="http://schemas.openxmlformats.org/officeDocument/2006/relationships/image" Target="media/image20.jpg"/><Relationship Id="rId10" Type="http://schemas.openxmlformats.org/officeDocument/2006/relationships/image" Target="media/image2.jpg"/><Relationship Id="rId32" Type="http://schemas.openxmlformats.org/officeDocument/2006/relationships/image" Target="media/image16.jpg"/><Relationship Id="rId13" Type="http://schemas.openxmlformats.org/officeDocument/2006/relationships/image" Target="media/image8.jpg"/><Relationship Id="rId35" Type="http://schemas.openxmlformats.org/officeDocument/2006/relationships/image" Target="media/image23.jpg"/><Relationship Id="rId12" Type="http://schemas.openxmlformats.org/officeDocument/2006/relationships/image" Target="media/image6.jpg"/><Relationship Id="rId34" Type="http://schemas.openxmlformats.org/officeDocument/2006/relationships/image" Target="media/image22.jpg"/><Relationship Id="rId15" Type="http://schemas.openxmlformats.org/officeDocument/2006/relationships/image" Target="media/image9.jpg"/><Relationship Id="rId37" Type="http://schemas.openxmlformats.org/officeDocument/2006/relationships/image" Target="media/image27.jpg"/><Relationship Id="rId14" Type="http://schemas.openxmlformats.org/officeDocument/2006/relationships/image" Target="media/image33.jpg"/><Relationship Id="rId36" Type="http://schemas.openxmlformats.org/officeDocument/2006/relationships/image" Target="media/image26.jpg"/><Relationship Id="rId17" Type="http://schemas.openxmlformats.org/officeDocument/2006/relationships/image" Target="media/image11.jpg"/><Relationship Id="rId39" Type="http://schemas.openxmlformats.org/officeDocument/2006/relationships/image" Target="media/image25.jpg"/><Relationship Id="rId16" Type="http://schemas.openxmlformats.org/officeDocument/2006/relationships/image" Target="media/image15.jpg"/><Relationship Id="rId38" Type="http://schemas.openxmlformats.org/officeDocument/2006/relationships/image" Target="media/image29.jpg"/><Relationship Id="rId19" Type="http://schemas.openxmlformats.org/officeDocument/2006/relationships/image" Target="media/image21.jpg"/><Relationship Id="rId18" Type="http://schemas.openxmlformats.org/officeDocument/2006/relationships/image" Target="media/image30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